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BA45" w14:textId="77777777" w:rsidR="00D54085" w:rsidRDefault="00134050">
      <w:pPr>
        <w:pStyle w:val="Ttulo3"/>
        <w:numPr>
          <w:ilvl w:val="0"/>
          <w:numId w:val="0"/>
        </w:numPr>
        <w:spacing w:before="0" w:after="16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FORMULÁRIO DE CANDIDATURA </w:t>
      </w:r>
    </w:p>
    <w:p w14:paraId="4FEDAF59" w14:textId="11BE3E95" w:rsidR="00D54085" w:rsidRDefault="002849BB">
      <w:pPr>
        <w:pStyle w:val="Ttulo3"/>
        <w:numPr>
          <w:ilvl w:val="0"/>
          <w:numId w:val="0"/>
        </w:numPr>
        <w:spacing w:before="0" w:after="16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Boost@IPCB - </w:t>
      </w:r>
      <w:r w:rsidR="00134050">
        <w:rPr>
          <w:color w:val="auto"/>
          <w:szCs w:val="24"/>
        </w:rPr>
        <w:t>Concurso de Projetos de Ignição e Provas de Conceito</w:t>
      </w:r>
    </w:p>
    <w:p w14:paraId="6C6CD1B4" w14:textId="77777777" w:rsidR="00D54085" w:rsidRDefault="00D54085"/>
    <w:p w14:paraId="25B5E792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Identificação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D54085" w14:paraId="09098F35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E81853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59E032C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2F7CF19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EC7A897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5C9B7581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D8B8F14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7D0C7E1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6F90B563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935F5BB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DFCAC57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Síntese do projeto</w:t>
            </w:r>
          </w:p>
          <w:p w14:paraId="316C3051" w14:textId="77777777" w:rsidR="00D54085" w:rsidRDefault="00134050">
            <w:pPr>
              <w:spacing w:after="0" w:line="256" w:lineRule="auto"/>
              <w:rPr>
                <w:rFonts w:ascii="Gill Sans MT" w:hAnsi="Gill Sans MT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i/>
                <w:iCs/>
                <w:color w:val="FFFFFF" w:themeColor="background1"/>
                <w:sz w:val="18"/>
                <w:szCs w:val="18"/>
              </w:rPr>
              <w:t>(max 400 palavras)</w:t>
            </w:r>
          </w:p>
        </w:tc>
        <w:tc>
          <w:tcPr>
            <w:tcW w:w="6378" w:type="dxa"/>
            <w:vAlign w:val="center"/>
          </w:tcPr>
          <w:p w14:paraId="1E865B6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36E7A2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60511949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243EDA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301A565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132D93A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66C44F20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41C5C4A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F0D384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0D29367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620E84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377B50AB" w14:textId="662D7D55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03639708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96DA3BE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7E2F9B3E" w14:textId="7A2E08B5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B11AED4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EA5CAFA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59688DB8" w14:textId="5310F7FF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</w:tr>
      <w:tr w:rsidR="00D54085" w14:paraId="7C9168C1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06CAC79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34214CF0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6FBD920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16C9E9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6F0CBEAD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6C57838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Equipa do projeto</w:t>
      </w:r>
    </w:p>
    <w:p w14:paraId="30A1BCC9" w14:textId="77777777" w:rsidR="00D54085" w:rsidRDefault="00134050">
      <w:pPr>
        <w:pStyle w:val="PargrafodaLista"/>
        <w:numPr>
          <w:ilvl w:val="1"/>
          <w:numId w:val="4"/>
        </w:numPr>
        <w:spacing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Promotor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D54085" w14:paraId="1759EDC8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7D42696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30D931D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2797AE8D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003E1FA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001293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9D15CAA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1102334" w14:textId="77777777" w:rsidR="00D54085" w:rsidRDefault="00134050">
            <w:pPr>
              <w:spacing w:after="0" w:line="256" w:lineRule="auto"/>
              <w:rPr>
                <w:rFonts w:ascii="Gill Sans MT" w:hAnsi="Gill Sans MT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Unidade de investigação</w:t>
            </w:r>
          </w:p>
        </w:tc>
        <w:tc>
          <w:tcPr>
            <w:tcW w:w="6378" w:type="dxa"/>
            <w:vAlign w:val="center"/>
          </w:tcPr>
          <w:p w14:paraId="63233C6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3C701066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FDCC6DD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63C5F5B5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6B2B0B92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3231E542" w14:textId="77777777" w:rsidR="00D54085" w:rsidRDefault="00D54085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3F34E467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6D67DD2B" w14:textId="667B642F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Co-promotores </w:t>
      </w:r>
      <w:r>
        <w:rPr>
          <w:rFonts w:ascii="Gill Sans MT" w:hAnsi="Gill Sans MT"/>
          <w:i/>
          <w:iCs/>
          <w:sz w:val="18"/>
          <w:szCs w:val="18"/>
        </w:rPr>
        <w:t xml:space="preserve">(se pertencem a instituições externas </w:t>
      </w:r>
      <w:r w:rsidR="002849BB">
        <w:rPr>
          <w:rFonts w:ascii="Gill Sans MT" w:hAnsi="Gill Sans MT"/>
          <w:i/>
          <w:iCs/>
          <w:sz w:val="18"/>
          <w:szCs w:val="18"/>
        </w:rPr>
        <w:t>ao IPCB</w:t>
      </w:r>
      <w:r>
        <w:rPr>
          <w:rFonts w:ascii="Gill Sans MT" w:hAnsi="Gill Sans MT"/>
          <w:i/>
          <w:iCs/>
          <w:sz w:val="18"/>
          <w:szCs w:val="18"/>
        </w:rPr>
        <w:t xml:space="preserve"> só podem ser envolvidos até ao máximo de 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D54085" w14:paraId="30D5E827" w14:textId="77777777">
        <w:trPr>
          <w:trHeight w:val="397"/>
        </w:trPr>
        <w:tc>
          <w:tcPr>
            <w:tcW w:w="4673" w:type="dxa"/>
            <w:shd w:val="clear" w:color="auto" w:fill="008D36"/>
            <w:vAlign w:val="center"/>
          </w:tcPr>
          <w:p w14:paraId="449CA1A6" w14:textId="77777777" w:rsidR="00D54085" w:rsidRDefault="00134050">
            <w:pPr>
              <w:spacing w:after="0" w:line="256" w:lineRule="auto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008D36"/>
            <w:vAlign w:val="center"/>
          </w:tcPr>
          <w:p w14:paraId="47F22DDA" w14:textId="77777777" w:rsidR="00D54085" w:rsidRDefault="00134050">
            <w:pPr>
              <w:spacing w:after="0" w:line="256" w:lineRule="auto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Unidade de Investigação/Organização/Empresa</w:t>
            </w:r>
          </w:p>
        </w:tc>
      </w:tr>
      <w:tr w:rsidR="00D54085" w14:paraId="0A7AE527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1937DF7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855E2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23BB5BFA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27B5C5DD" w14:textId="77777777" w:rsidR="00D54085" w:rsidRDefault="00D54085">
            <w:pPr>
              <w:spacing w:after="0" w:line="256" w:lineRule="auto"/>
              <w:rPr>
                <w:rFonts w:ascii="Gill Sans MT" w:hAnsi="Gill Sans MT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7467B6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7D6CEB3F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5C45BC3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012EC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03810955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5689D75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17A77D" w14:textId="77777777" w:rsidR="00D54085" w:rsidRDefault="00D54085">
            <w:pPr>
              <w:spacing w:after="0" w:line="256" w:lineRule="auto"/>
              <w:rPr>
                <w:rFonts w:ascii="Gill Sans MT" w:hAnsi="Gill Sans MT"/>
                <w:i/>
                <w:sz w:val="20"/>
                <w:szCs w:val="20"/>
              </w:rPr>
            </w:pPr>
          </w:p>
        </w:tc>
      </w:tr>
    </w:tbl>
    <w:p w14:paraId="084FA7B9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72E218C3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66DCE662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437F1F15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Solução proposta</w:t>
      </w:r>
    </w:p>
    <w:p w14:paraId="7ED84E87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a necessidade que se está procurando atender?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03D9876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B499272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6083ED90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60EB6F8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a solução proposta para atender a essa necessidade? Descreva o produto final que pretende desenvolver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AA14ECF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D8E023D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Como imagina que seja a solução final? como um possível utilizador\cliente\parceiro avaliará sua solução? </w:t>
            </w:r>
          </w:p>
          <w:p w14:paraId="5BF8B63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F72ACC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D5B1780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95935B7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O projeto envolve o uso de animais, linhas de células pluripotentes, dados humanos ou amostras? Se sim, especifique para que são necessárias, quais espécies escolhidas e porque razão são as mais apropriadas. </w:t>
      </w:r>
      <w:r>
        <w:rPr>
          <w:rFonts w:ascii="Gill Sans MT" w:hAnsi="Gill Sans MT"/>
          <w:i/>
          <w:iCs/>
          <w:sz w:val="18"/>
          <w:szCs w:val="18"/>
        </w:rPr>
        <w:t>(máximo de 150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A49C16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E6E7124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Como imagina que seja a solução final? como um possível utilizador\cliente\parceiro avaliará sua solução? </w:t>
            </w:r>
          </w:p>
          <w:p w14:paraId="4DF74CBE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347E69F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8673430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A8E179E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Fundamentação</w:t>
      </w:r>
    </w:p>
    <w:p w14:paraId="082CB18A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fundamentação e a evidência que justifica porque razão a solução proposta vai responder à necessidade e/ou problema identificado? </w:t>
      </w:r>
      <w:r>
        <w:rPr>
          <w:rFonts w:ascii="Gill Sans MT" w:hAnsi="Gill Sans MT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0450AAFF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5A3A3E5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por exemplo. no caso de uma terapêutica, há validação robusta do alvo? Quão viável é o plano de desenvolvimento proposto? Foco nas vantagens técnicas/funcionais da solução.</w:t>
            </w:r>
          </w:p>
          <w:p w14:paraId="61D35AD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5BCB7A7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Identifique até 5 referências e indique sua relevância </w:t>
      </w:r>
      <w:r>
        <w:rPr>
          <w:rFonts w:ascii="Gill Sans MT" w:hAnsi="Gill Sans MT"/>
          <w:i/>
          <w:iCs/>
          <w:sz w:val="18"/>
          <w:szCs w:val="18"/>
        </w:rPr>
        <w:t>(máximo de 80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F7E0C34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3DE524A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307CBCF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D227F6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1A6D772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Viabilidade</w:t>
      </w:r>
    </w:p>
    <w:p w14:paraId="38A3FEDD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Descreva o estado atual do projeto.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5BE2B78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67544F2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Que trabalho já foi concluído e quais são os principais obstáculos à progressão?</w:t>
            </w:r>
          </w:p>
        </w:tc>
      </w:tr>
    </w:tbl>
    <w:p w14:paraId="23A7980D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5.2 </w:t>
      </w:r>
      <w:bookmarkStart w:id="0" w:name="_Hlk199497569"/>
      <w:r>
        <w:rPr>
          <w:rFonts w:ascii="Gill Sans MT" w:hAnsi="Gill Sans MT"/>
          <w:b/>
          <w:bCs/>
        </w:rPr>
        <w:t xml:space="preserve">Apresente o plano de trabalhos, incluindo tarefas, </w:t>
      </w:r>
      <w:r>
        <w:rPr>
          <w:rFonts w:ascii="Gill Sans MT" w:hAnsi="Gill Sans MT"/>
          <w:b/>
          <w:bCs/>
          <w:i/>
          <w:iCs/>
        </w:rPr>
        <w:t>milestones</w:t>
      </w:r>
      <w:r>
        <w:rPr>
          <w:rFonts w:ascii="Gill Sans MT" w:hAnsi="Gill Sans MT"/>
          <w:b/>
          <w:bCs/>
        </w:rPr>
        <w:t xml:space="preserve"> e fatores de sucesso para este projeto</w:t>
      </w:r>
      <w:bookmarkEnd w:id="0"/>
      <w:r>
        <w:rPr>
          <w:rFonts w:ascii="Gill Sans MT" w:hAnsi="Gill Sans MT"/>
          <w:b/>
          <w:bCs/>
        </w:rPr>
        <w:t>. Deve ser incluído um gráfico Gantt em anexo.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6C6272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F80F4AD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Apresente o plano de trabalhos do projeto, detalhando quais as tarefas que precisam de ser executadas, por quem e em que prazo. Indique os principais milestones do projeto. Se ajudar, usar a estrutura SMART para definir critérios de sucesso para o projeto (específico, mensurável, alcançável, relevante, com prazo)</w:t>
            </w:r>
          </w:p>
          <w:p w14:paraId="41377567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79FC14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AD971D0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 xml:space="preserve">5.3 Descreva os recursos necessários para o projeto.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D1D140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2F0268F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Consumíveis, Serviços, Equipamentos, Pessoal, subcontratação de serviços</w:t>
            </w:r>
          </w:p>
          <w:p w14:paraId="2204084E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Toda a equipa de investigação do projeto deve ser identificada pelo nome abaixo, na Seção 9.</w:t>
            </w:r>
          </w:p>
          <w:p w14:paraId="0FBF4F5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9535628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6F96F031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5.4 Como é que este projeto foi financiado até o momento e, se aplicável, qual o financiamento atualmente disponível e para quê?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847C324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C896DDB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0F482D5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EFF768F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  <w:p w14:paraId="097428A4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4161253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5.5 Qual o plano para permitir a progressão do projeto após a conclusão deste apoio ao desenvolvimento de Projetos de Ignição e/ou Provas de Conceito?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55E55ED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DC9B040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Quando o presente Projeto de Ignição e/ou Prova de Conceito estiver concluído/a, como prevê obter mais financiamento para as fases seguintes?</w:t>
            </w:r>
          </w:p>
          <w:p w14:paraId="1D7B66A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1D3776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B74480D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Propriedade Intelectual</w:t>
      </w:r>
    </w:p>
    <w:p w14:paraId="16FD14C9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6.1 Quais são as soluções concorrentes e qual o seu estado de desenvolvimento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50D399A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6131261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Descreva outras soluções que respondam total ou parcialmente ao mesmo problema. Até que ponto eles resolvem ou não o problema? Essas soluções são protegidas por IP?</w:t>
            </w:r>
          </w:p>
          <w:p w14:paraId="24B4BEEC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767A8E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6.2 Qual é a principal(ais) vantagem(ens) competitiva(s) da solução proposta?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387D222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EC88016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7CE6ACB9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3941034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6.3 Com a conclusão deste Projeto de Ignição/Prova de Conceito será gerada uma nova Propriedade Intelectual? Se sim, qual?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0D49E52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23E7328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Está prevista alguma patente ou outro tipo de PI com o desenvolvimento do Projeto de Ignição/Prova de Conceito?</w:t>
            </w:r>
          </w:p>
        </w:tc>
      </w:tr>
    </w:tbl>
    <w:p w14:paraId="37CA92FF" w14:textId="77777777" w:rsidR="00D54085" w:rsidRDefault="00D54085">
      <w:pPr>
        <w:spacing w:line="256" w:lineRule="auto"/>
        <w:rPr>
          <w:rFonts w:ascii="Gill Sans MT" w:hAnsi="Gill Sans MT"/>
        </w:rPr>
      </w:pPr>
    </w:p>
    <w:p w14:paraId="717606FE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Informação Adicional</w:t>
      </w:r>
    </w:p>
    <w:p w14:paraId="57F72D9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7.1 O projeto requer algum tipo de aprovações, acordos ou recrutamento de pessoal? Se sim, descreva quais, porque são necessárias e já se encontram em vigor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ACCBCB0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09DDD3E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Por exemplo, aprovação ética, exigência da exist</w:t>
            </w:r>
            <w:r>
              <w:rPr>
                <w:rFonts w:ascii="Gill Sans MT" w:hAnsi="Gill Sans MT" w:cs="Gill Sans MT"/>
                <w:sz w:val="20"/>
                <w:szCs w:val="20"/>
              </w:rPr>
              <w:t>ê</w:t>
            </w:r>
            <w:r>
              <w:rPr>
                <w:rFonts w:ascii="Gill Sans MT" w:hAnsi="Gill Sans MT"/>
                <w:sz w:val="20"/>
                <w:szCs w:val="20"/>
              </w:rPr>
              <w:t>ncia de acordos (acordos de transfer</w:t>
            </w:r>
            <w:r>
              <w:rPr>
                <w:rFonts w:ascii="Gill Sans MT" w:hAnsi="Gill Sans MT" w:cs="Gill Sans MT"/>
                <w:sz w:val="20"/>
                <w:szCs w:val="20"/>
              </w:rPr>
              <w:t>ê</w:t>
            </w:r>
            <w:r>
              <w:rPr>
                <w:rFonts w:ascii="Gill Sans MT" w:hAnsi="Gill Sans MT"/>
                <w:sz w:val="20"/>
                <w:szCs w:val="20"/>
              </w:rPr>
              <w:t>ncia de materiais, etc.)</w:t>
            </w:r>
          </w:p>
          <w:p w14:paraId="033D5B02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3D91A24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B6F5BB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7.2 O projeto tem já algum parceiro da indústria? Se sim, identifique qual(ais) e qual o seu envolvimento?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7CA78EBB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A1F5D84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6053747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31BA128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Orçamentação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1559"/>
      </w:tblGrid>
      <w:tr w:rsidR="00D54085" w14:paraId="6011F1B7" w14:textId="77777777">
        <w:trPr>
          <w:trHeight w:val="761"/>
        </w:trPr>
        <w:tc>
          <w:tcPr>
            <w:tcW w:w="2127" w:type="dxa"/>
            <w:shd w:val="clear" w:color="auto" w:fill="008D36"/>
            <w:vAlign w:val="center"/>
          </w:tcPr>
          <w:p w14:paraId="160253E0" w14:textId="77777777" w:rsidR="00D54085" w:rsidRDefault="00134050">
            <w:pPr>
              <w:pStyle w:val="TableParagraph"/>
              <w:spacing w:before="0"/>
              <w:ind w:left="14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Tipologia</w:t>
            </w:r>
          </w:p>
        </w:tc>
        <w:tc>
          <w:tcPr>
            <w:tcW w:w="5386" w:type="dxa"/>
            <w:shd w:val="clear" w:color="auto" w:fill="008D36"/>
            <w:vAlign w:val="center"/>
          </w:tcPr>
          <w:p w14:paraId="725871C4" w14:textId="77777777" w:rsidR="00D54085" w:rsidRDefault="00134050">
            <w:pPr>
              <w:pStyle w:val="TableParagraph"/>
              <w:spacing w:before="0"/>
              <w:ind w:left="14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Descrição</w:t>
            </w:r>
          </w:p>
          <w:p w14:paraId="461171A6" w14:textId="77777777" w:rsidR="00D54085" w:rsidRDefault="00134050">
            <w:pPr>
              <w:pStyle w:val="TableParagraph"/>
              <w:spacing w:before="0"/>
              <w:ind w:left="142" w:right="72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16"/>
                <w:szCs w:val="16"/>
                <w:lang w:val="pt-PT"/>
              </w:rPr>
              <w:t>(por favor, forneça detalhes razoáveis dos componentes de custo, incluindo os nomes das pessoas afetas)</w:t>
            </w:r>
          </w:p>
        </w:tc>
        <w:tc>
          <w:tcPr>
            <w:tcW w:w="1559" w:type="dxa"/>
            <w:shd w:val="clear" w:color="auto" w:fill="008D36"/>
            <w:vAlign w:val="center"/>
          </w:tcPr>
          <w:p w14:paraId="2641DA7A" w14:textId="77777777" w:rsidR="00D54085" w:rsidRDefault="00134050">
            <w:pPr>
              <w:pStyle w:val="TableParagraph"/>
              <w:spacing w:before="0"/>
              <w:ind w:left="142" w:right="140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Apoio solicitado</w:t>
            </w:r>
          </w:p>
          <w:p w14:paraId="476746BF" w14:textId="77777777" w:rsidR="00D54085" w:rsidRDefault="00134050">
            <w:pPr>
              <w:pStyle w:val="TableParagraph"/>
              <w:spacing w:before="0"/>
              <w:ind w:left="142" w:right="140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INOVC+</w:t>
            </w:r>
          </w:p>
        </w:tc>
      </w:tr>
      <w:tr w:rsidR="00D54085" w14:paraId="6F163499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72DBA3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 xml:space="preserve">Pessoal </w:t>
            </w:r>
          </w:p>
          <w:p w14:paraId="7060D41A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5386" w:type="dxa"/>
            <w:vAlign w:val="center"/>
          </w:tcPr>
          <w:p w14:paraId="4DB5EC1F" w14:textId="77777777" w:rsidR="00D54085" w:rsidRDefault="00134050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 xml:space="preserve">(Ex.: 2 investigadores seniores + 1bolseiro) 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573032B5" w14:textId="77777777" w:rsidR="00D54085" w:rsidRDefault="00D54085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</w:tr>
      <w:tr w:rsidR="00D54085" w14:paraId="079EE873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ECD289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Equipamentos</w:t>
            </w:r>
          </w:p>
        </w:tc>
        <w:tc>
          <w:tcPr>
            <w:tcW w:w="5386" w:type="dxa"/>
            <w:vAlign w:val="center"/>
          </w:tcPr>
          <w:p w14:paraId="35559C79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3060AB78" w14:textId="77777777" w:rsidR="00D54085" w:rsidRDefault="00134050">
            <w:pPr>
              <w:pStyle w:val="TableParagraph"/>
              <w:spacing w:before="0"/>
              <w:ind w:left="0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64ECB26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6482CAF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5386" w:type="dxa"/>
            <w:vAlign w:val="center"/>
          </w:tcPr>
          <w:p w14:paraId="49E73C85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47099966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12DC97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D45CA1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5386" w:type="dxa"/>
            <w:vAlign w:val="center"/>
          </w:tcPr>
          <w:p w14:paraId="18F24E94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22BD3F30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EFD5DA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978AF6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Serviços externos</w:t>
            </w:r>
          </w:p>
          <w:p w14:paraId="24BAF54E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&lt;40%</w:t>
            </w:r>
            <w:r>
              <w:rPr>
                <w:rFonts w:ascii="Gill Sans MT" w:hAnsi="Gill Sans MT"/>
                <w:spacing w:val="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5386" w:type="dxa"/>
            <w:vAlign w:val="center"/>
          </w:tcPr>
          <w:p w14:paraId="3361876E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3F95557C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11C1A7E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8FF7157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Outros</w:t>
            </w:r>
            <w:r>
              <w:rPr>
                <w:rFonts w:ascii="Gill Sans MT" w:hAnsi="Gill Sans MT"/>
                <w:spacing w:val="-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&lt;2%</w:t>
            </w:r>
            <w:r>
              <w:rPr>
                <w:rFonts w:ascii="Gill Sans MT" w:hAnsi="Gill Sans MT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5386" w:type="dxa"/>
            <w:vAlign w:val="center"/>
          </w:tcPr>
          <w:p w14:paraId="3AABF8FD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727BC857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</w:tbl>
    <w:p w14:paraId="4D53B504" w14:textId="422B11D2" w:rsidR="00D54085" w:rsidRDefault="00134050">
      <w:pPr>
        <w:spacing w:before="160" w:after="0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Notas: </w:t>
      </w:r>
      <w:r>
        <w:rPr>
          <w:rFonts w:ascii="Gill Sans MT" w:hAnsi="Gill Sans MT"/>
        </w:rPr>
        <w:t>O apoio técnico e logístico solicitado no âmbito do INOVC+ é apenas para custos incorridos diretamente pe</w:t>
      </w:r>
      <w:r w:rsidR="002849BB">
        <w:rPr>
          <w:rFonts w:ascii="Gill Sans MT" w:hAnsi="Gill Sans MT"/>
        </w:rPr>
        <w:t>lo Instituto Politécnico de Castelo Branco</w:t>
      </w:r>
      <w:r>
        <w:rPr>
          <w:rFonts w:ascii="Gill Sans MT" w:hAnsi="Gill Sans MT"/>
        </w:rPr>
        <w:t>, pelo que exclui despesas gerais.</w:t>
      </w:r>
    </w:p>
    <w:p w14:paraId="1F5441B5" w14:textId="77777777" w:rsidR="00D54085" w:rsidRDefault="00D54085">
      <w:pPr>
        <w:spacing w:before="160" w:after="0"/>
        <w:rPr>
          <w:rFonts w:ascii="Gill Sans MT" w:hAnsi="Gill Sans MT"/>
          <w:b/>
          <w:bCs/>
        </w:rPr>
      </w:pPr>
    </w:p>
    <w:p w14:paraId="7E697BC4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206"/>
        <w:gridCol w:w="1842"/>
      </w:tblGrid>
      <w:tr w:rsidR="00D54085" w14:paraId="6E73C3FA" w14:textId="77777777">
        <w:trPr>
          <w:trHeight w:val="284"/>
        </w:trPr>
        <w:tc>
          <w:tcPr>
            <w:tcW w:w="9072" w:type="dxa"/>
            <w:gridSpan w:val="3"/>
            <w:vAlign w:val="center"/>
          </w:tcPr>
          <w:p w14:paraId="2FBE0531" w14:textId="77777777" w:rsidR="00D54085" w:rsidRDefault="00134050">
            <w:pPr>
              <w:pStyle w:val="TableParagraph"/>
              <w:spacing w:before="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PROMOTOR PRINCIPAL</w:t>
            </w:r>
          </w:p>
          <w:p w14:paraId="27D9ED5D" w14:textId="77777777" w:rsidR="00D54085" w:rsidRDefault="00134050">
            <w:pPr>
              <w:pStyle w:val="TableParagraph"/>
              <w:spacing w:before="0" w:after="160" w:line="259" w:lineRule="auto"/>
              <w:ind w:left="108"/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Declaro que as informações fornecidas neste formulário estão completas e corretas.</w:t>
            </w:r>
          </w:p>
        </w:tc>
      </w:tr>
      <w:tr w:rsidR="00D54085" w14:paraId="686D074B" w14:textId="77777777">
        <w:trPr>
          <w:trHeight w:val="284"/>
        </w:trPr>
        <w:tc>
          <w:tcPr>
            <w:tcW w:w="3024" w:type="dxa"/>
            <w:vAlign w:val="center"/>
          </w:tcPr>
          <w:p w14:paraId="6A323AB0" w14:textId="77777777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Nome:</w:t>
            </w:r>
          </w:p>
        </w:tc>
        <w:tc>
          <w:tcPr>
            <w:tcW w:w="4206" w:type="dxa"/>
            <w:vAlign w:val="center"/>
          </w:tcPr>
          <w:p w14:paraId="24026F4B" w14:textId="77777777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Assinatura:</w:t>
            </w:r>
          </w:p>
        </w:tc>
        <w:tc>
          <w:tcPr>
            <w:tcW w:w="1842" w:type="dxa"/>
            <w:vAlign w:val="center"/>
          </w:tcPr>
          <w:p w14:paraId="0C7465AB" w14:textId="209DFB95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Data: </w:t>
            </w:r>
          </w:p>
        </w:tc>
      </w:tr>
    </w:tbl>
    <w:p w14:paraId="39BDAE99" w14:textId="77777777" w:rsidR="00D54085" w:rsidRDefault="00D54085">
      <w:pPr>
        <w:jc w:val="both"/>
        <w:rPr>
          <w:rFonts w:ascii="Gill Sans MT" w:hAnsi="Gill Sans MT"/>
        </w:rPr>
      </w:pPr>
    </w:p>
    <w:p w14:paraId="3CE00211" w14:textId="77777777" w:rsidR="00D54085" w:rsidRDefault="00D54085">
      <w:pPr>
        <w:jc w:val="both"/>
        <w:rPr>
          <w:rFonts w:ascii="Gill Sans MT" w:hAnsi="Gill Sans MT"/>
        </w:rPr>
      </w:pPr>
    </w:p>
    <w:p w14:paraId="78BC21E3" w14:textId="77777777" w:rsidR="00D54085" w:rsidRDefault="00D54085">
      <w:pPr>
        <w:jc w:val="both"/>
        <w:rPr>
          <w:rFonts w:ascii="Gill Sans MT" w:hAnsi="Gill Sans MT"/>
        </w:rPr>
      </w:pPr>
    </w:p>
    <w:p w14:paraId="646CE7E4" w14:textId="77777777" w:rsidR="00D54085" w:rsidRDefault="00D54085">
      <w:pPr>
        <w:jc w:val="both"/>
        <w:rPr>
          <w:rFonts w:ascii="Gill Sans MT" w:hAnsi="Gill Sans MT"/>
        </w:rPr>
      </w:pPr>
    </w:p>
    <w:sectPr w:rsidR="00D54085">
      <w:headerReference w:type="default" r:id="rId8"/>
      <w:footerReference w:type="default" r:id="rId9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8A4C" w14:textId="77777777" w:rsidR="00940A48" w:rsidRDefault="00940A48">
      <w:pPr>
        <w:spacing w:line="240" w:lineRule="auto"/>
      </w:pPr>
      <w:r>
        <w:separator/>
      </w:r>
    </w:p>
  </w:endnote>
  <w:endnote w:type="continuationSeparator" w:id="0">
    <w:p w14:paraId="610129BD" w14:textId="77777777" w:rsidR="00940A48" w:rsidRDefault="0094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058F" w14:textId="77777777" w:rsidR="00D54085" w:rsidRDefault="00134050">
    <w:pPr>
      <w:pStyle w:val="Rodap"/>
      <w:tabs>
        <w:tab w:val="left" w:pos="3315"/>
        <w:tab w:val="left" w:pos="7959"/>
      </w:tabs>
      <w:jc w:val="center"/>
      <w:rPr>
        <w:sz w:val="18"/>
      </w:rPr>
    </w:pPr>
    <w:r>
      <w:rPr>
        <w:noProof/>
      </w:rPr>
      <w:drawing>
        <wp:inline distT="0" distB="0" distL="0" distR="0" wp14:anchorId="63D6AF7F" wp14:editId="3E179831">
          <wp:extent cx="4361180" cy="44767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122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7707" w14:textId="77777777" w:rsidR="00940A48" w:rsidRDefault="00940A48">
      <w:pPr>
        <w:spacing w:after="0"/>
      </w:pPr>
      <w:r>
        <w:separator/>
      </w:r>
    </w:p>
  </w:footnote>
  <w:footnote w:type="continuationSeparator" w:id="0">
    <w:p w14:paraId="7B4B4218" w14:textId="77777777" w:rsidR="00940A48" w:rsidRDefault="00940A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CF6E" w14:textId="1CA94BEC" w:rsidR="00D54085" w:rsidRDefault="00233E1F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191DE" wp14:editId="25D26E68">
          <wp:simplePos x="0" y="0"/>
          <wp:positionH relativeFrom="margin">
            <wp:align>left</wp:align>
          </wp:positionH>
          <wp:positionV relativeFrom="paragraph">
            <wp:posOffset>170180</wp:posOffset>
          </wp:positionV>
          <wp:extent cx="1797050" cy="500380"/>
          <wp:effectExtent l="0" t="0" r="0" b="0"/>
          <wp:wrapTight wrapText="bothSides">
            <wp:wrapPolygon edited="0">
              <wp:start x="687" y="0"/>
              <wp:lineTo x="0" y="1645"/>
              <wp:lineTo x="0" y="4112"/>
              <wp:lineTo x="916" y="13157"/>
              <wp:lineTo x="916" y="15624"/>
              <wp:lineTo x="2519" y="20558"/>
              <wp:lineTo x="3206" y="20558"/>
              <wp:lineTo x="20150" y="20558"/>
              <wp:lineTo x="20379" y="20558"/>
              <wp:lineTo x="21295" y="13157"/>
              <wp:lineTo x="21295" y="0"/>
              <wp:lineTo x="2290" y="0"/>
              <wp:lineTo x="68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0E4FFD" wp14:editId="36564457">
          <wp:simplePos x="0" y="0"/>
          <wp:positionH relativeFrom="margin">
            <wp:align>right</wp:align>
          </wp:positionH>
          <wp:positionV relativeFrom="paragraph">
            <wp:posOffset>53975</wp:posOffset>
          </wp:positionV>
          <wp:extent cx="1752600" cy="634365"/>
          <wp:effectExtent l="0" t="0" r="0" b="0"/>
          <wp:wrapTight wrapText="bothSides">
            <wp:wrapPolygon edited="0">
              <wp:start x="0" y="0"/>
              <wp:lineTo x="0" y="20757"/>
              <wp:lineTo x="21365" y="20757"/>
              <wp:lineTo x="21365" y="0"/>
              <wp:lineTo x="0" y="0"/>
            </wp:wrapPolygon>
          </wp:wrapTight>
          <wp:docPr id="1" name="Imagem 1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527D56" w14:textId="43B61DB2" w:rsidR="00D54085" w:rsidRDefault="00134050">
    <w:pPr>
      <w:pStyle w:val="Cabealho"/>
      <w:jc w:val="center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FD5"/>
    <w:multiLevelType w:val="multilevel"/>
    <w:tmpl w:val="06837FD5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3744A"/>
    <w:multiLevelType w:val="multilevel"/>
    <w:tmpl w:val="07737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016093"/>
    <w:multiLevelType w:val="multilevel"/>
    <w:tmpl w:val="3B016093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3FE3711"/>
    <w:multiLevelType w:val="multilevel"/>
    <w:tmpl w:val="73FE37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4456"/>
    <w:rsid w:val="0001525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66B4"/>
    <w:rsid w:val="000D6E4C"/>
    <w:rsid w:val="000E7E60"/>
    <w:rsid w:val="000F4F66"/>
    <w:rsid w:val="00114B6F"/>
    <w:rsid w:val="00121719"/>
    <w:rsid w:val="00121D45"/>
    <w:rsid w:val="00125715"/>
    <w:rsid w:val="00134050"/>
    <w:rsid w:val="001344E9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D34F5"/>
    <w:rsid w:val="001D3F27"/>
    <w:rsid w:val="0021720B"/>
    <w:rsid w:val="00233E1F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49BB"/>
    <w:rsid w:val="002866E9"/>
    <w:rsid w:val="00294895"/>
    <w:rsid w:val="00294F98"/>
    <w:rsid w:val="00295F99"/>
    <w:rsid w:val="002B01F1"/>
    <w:rsid w:val="002B1E83"/>
    <w:rsid w:val="002C434C"/>
    <w:rsid w:val="002C6ACC"/>
    <w:rsid w:val="002C7B55"/>
    <w:rsid w:val="002D05E0"/>
    <w:rsid w:val="002D1EE3"/>
    <w:rsid w:val="002D4A70"/>
    <w:rsid w:val="002F0B8C"/>
    <w:rsid w:val="003123C8"/>
    <w:rsid w:val="00327358"/>
    <w:rsid w:val="0034209C"/>
    <w:rsid w:val="0034223A"/>
    <w:rsid w:val="00355E17"/>
    <w:rsid w:val="003604B1"/>
    <w:rsid w:val="0036163F"/>
    <w:rsid w:val="00362214"/>
    <w:rsid w:val="00363D7D"/>
    <w:rsid w:val="00364060"/>
    <w:rsid w:val="0038479F"/>
    <w:rsid w:val="003879EF"/>
    <w:rsid w:val="003A1228"/>
    <w:rsid w:val="003A2567"/>
    <w:rsid w:val="003A2E0A"/>
    <w:rsid w:val="003A5B4B"/>
    <w:rsid w:val="003A5F20"/>
    <w:rsid w:val="003A71EC"/>
    <w:rsid w:val="003B411A"/>
    <w:rsid w:val="003C0739"/>
    <w:rsid w:val="003C5773"/>
    <w:rsid w:val="003D0E65"/>
    <w:rsid w:val="003D4CDC"/>
    <w:rsid w:val="003E0851"/>
    <w:rsid w:val="003E1A93"/>
    <w:rsid w:val="003E5513"/>
    <w:rsid w:val="003F5763"/>
    <w:rsid w:val="00403252"/>
    <w:rsid w:val="00407C3D"/>
    <w:rsid w:val="00410E5C"/>
    <w:rsid w:val="0041578D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01E40"/>
    <w:rsid w:val="00513C6E"/>
    <w:rsid w:val="00527564"/>
    <w:rsid w:val="00530EB0"/>
    <w:rsid w:val="00531C4C"/>
    <w:rsid w:val="005445A2"/>
    <w:rsid w:val="005449EC"/>
    <w:rsid w:val="00556574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3088"/>
    <w:rsid w:val="005D6582"/>
    <w:rsid w:val="005E58CA"/>
    <w:rsid w:val="005F4632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A07A9"/>
    <w:rsid w:val="006A14DC"/>
    <w:rsid w:val="006A2F28"/>
    <w:rsid w:val="006A582D"/>
    <w:rsid w:val="006A78E3"/>
    <w:rsid w:val="006B5631"/>
    <w:rsid w:val="006D611A"/>
    <w:rsid w:val="006D6389"/>
    <w:rsid w:val="00705A24"/>
    <w:rsid w:val="00737511"/>
    <w:rsid w:val="00750023"/>
    <w:rsid w:val="00752656"/>
    <w:rsid w:val="00760508"/>
    <w:rsid w:val="0076651F"/>
    <w:rsid w:val="0076699F"/>
    <w:rsid w:val="007734CF"/>
    <w:rsid w:val="007776E8"/>
    <w:rsid w:val="00785F85"/>
    <w:rsid w:val="007A09C7"/>
    <w:rsid w:val="007A3274"/>
    <w:rsid w:val="007B4CCE"/>
    <w:rsid w:val="007C1494"/>
    <w:rsid w:val="007C3640"/>
    <w:rsid w:val="007C6BA2"/>
    <w:rsid w:val="007D0884"/>
    <w:rsid w:val="007F1D87"/>
    <w:rsid w:val="007F62B1"/>
    <w:rsid w:val="00800424"/>
    <w:rsid w:val="00827569"/>
    <w:rsid w:val="00833395"/>
    <w:rsid w:val="00840A21"/>
    <w:rsid w:val="00841206"/>
    <w:rsid w:val="00841349"/>
    <w:rsid w:val="00845EC9"/>
    <w:rsid w:val="00847002"/>
    <w:rsid w:val="00847FAB"/>
    <w:rsid w:val="00851195"/>
    <w:rsid w:val="008565FC"/>
    <w:rsid w:val="008604ED"/>
    <w:rsid w:val="0087026E"/>
    <w:rsid w:val="008713A2"/>
    <w:rsid w:val="00875752"/>
    <w:rsid w:val="00883C16"/>
    <w:rsid w:val="0089035A"/>
    <w:rsid w:val="008B0D5E"/>
    <w:rsid w:val="008C08BA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49C2"/>
    <w:rsid w:val="00930B46"/>
    <w:rsid w:val="00933C10"/>
    <w:rsid w:val="00940A48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6615F"/>
    <w:rsid w:val="00A802B3"/>
    <w:rsid w:val="00A810B4"/>
    <w:rsid w:val="00A83311"/>
    <w:rsid w:val="00A95A0C"/>
    <w:rsid w:val="00A96FAB"/>
    <w:rsid w:val="00A97A9B"/>
    <w:rsid w:val="00AB2592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541F"/>
    <w:rsid w:val="00BE14C7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4111D"/>
    <w:rsid w:val="00D44341"/>
    <w:rsid w:val="00D54085"/>
    <w:rsid w:val="00D71692"/>
    <w:rsid w:val="00D756A8"/>
    <w:rsid w:val="00D84CAC"/>
    <w:rsid w:val="00D95E62"/>
    <w:rsid w:val="00D97132"/>
    <w:rsid w:val="00D97F3E"/>
    <w:rsid w:val="00DB1569"/>
    <w:rsid w:val="00DC151C"/>
    <w:rsid w:val="00DC36F6"/>
    <w:rsid w:val="00DD6EAF"/>
    <w:rsid w:val="00DF59DB"/>
    <w:rsid w:val="00E03CD9"/>
    <w:rsid w:val="00E10DD0"/>
    <w:rsid w:val="00E3092E"/>
    <w:rsid w:val="00E50775"/>
    <w:rsid w:val="00E54C91"/>
    <w:rsid w:val="00E60E79"/>
    <w:rsid w:val="00E635EA"/>
    <w:rsid w:val="00E66B4F"/>
    <w:rsid w:val="00E76F05"/>
    <w:rsid w:val="00E851A4"/>
    <w:rsid w:val="00E85E87"/>
    <w:rsid w:val="00EA61F1"/>
    <w:rsid w:val="00EB18EE"/>
    <w:rsid w:val="00EB371C"/>
    <w:rsid w:val="00EB4946"/>
    <w:rsid w:val="00EC6437"/>
    <w:rsid w:val="00EC71DD"/>
    <w:rsid w:val="00ED2762"/>
    <w:rsid w:val="00EE10AA"/>
    <w:rsid w:val="00EF3808"/>
    <w:rsid w:val="00F0015B"/>
    <w:rsid w:val="00F04771"/>
    <w:rsid w:val="00F05E48"/>
    <w:rsid w:val="00F132A4"/>
    <w:rsid w:val="00F13639"/>
    <w:rsid w:val="00F136C4"/>
    <w:rsid w:val="00F16019"/>
    <w:rsid w:val="00F1730B"/>
    <w:rsid w:val="00F20B0E"/>
    <w:rsid w:val="00F3723A"/>
    <w:rsid w:val="00F374CF"/>
    <w:rsid w:val="00F443A7"/>
    <w:rsid w:val="00F500CD"/>
    <w:rsid w:val="00F501B6"/>
    <w:rsid w:val="00F67D7E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2804"/>
    <w:rsid w:val="00FD458A"/>
    <w:rsid w:val="00FD5D50"/>
    <w:rsid w:val="00FE093C"/>
    <w:rsid w:val="00FE62B7"/>
    <w:rsid w:val="00FF5246"/>
    <w:rsid w:val="7A6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FC7"/>
  <w15:docId w15:val="{604A7231-CF50-4D2B-9DF3-21EDF94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arter"/>
    <w:autoRedefine/>
    <w:uiPriority w:val="9"/>
    <w:qFormat/>
    <w:pPr>
      <w:keepNext/>
      <w:keepLines/>
      <w:numPr>
        <w:numId w:val="1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numPr>
        <w:ilvl w:val="1"/>
        <w:numId w:val="2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dice1">
    <w:name w:val="toc 1"/>
    <w:basedOn w:val="Normal"/>
    <w:next w:val="Normal"/>
    <w:autoRedefine/>
    <w:uiPriority w:val="39"/>
    <w:unhideWhenUsed/>
    <w:qFormat/>
    <w:pPr>
      <w:tabs>
        <w:tab w:val="left" w:pos="440"/>
        <w:tab w:val="right" w:leader="dot" w:pos="8494"/>
      </w:tabs>
      <w:spacing w:after="100"/>
      <w:ind w:right="565"/>
    </w:pPr>
  </w:style>
  <w:style w:type="paragraph" w:styleId="ndice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dic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dondice1">
    <w:name w:val="Cabeçalho do Índice1"/>
    <w:basedOn w:val="Ttulo1"/>
    <w:next w:val="Normal"/>
    <w:uiPriority w:val="39"/>
    <w:unhideWhenUsed/>
    <w:qFormat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table" w:customStyle="1" w:styleId="TabeladeGrelha1Clara-Destaque11">
    <w:name w:val="Tabela de Grelha 1 Clara - Destaque11"/>
    <w:basedOn w:val="Tabelanormal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deGrelha1Clara-Destaque51">
    <w:name w:val="Tabela de Grelha 1 Clara - Destaque 51"/>
    <w:basedOn w:val="Tabela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4-Destaque51">
    <w:name w:val="Tabela de Grelha 4 - Destaque 51"/>
    <w:basedOn w:val="Tabela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table" w:customStyle="1" w:styleId="TabeladeGrelha2-Destaque51">
    <w:name w:val="Tabela de Grelha 2 - Destaque 51"/>
    <w:basedOn w:val="Tabelanormal"/>
    <w:uiPriority w:val="47"/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pPr>
      <w:numPr>
        <w:numId w:val="3"/>
      </w:numPr>
    </w:pPr>
  </w:style>
  <w:style w:type="paragraph" w:styleId="SemEspaamento">
    <w:name w:val="No Spacing"/>
    <w:link w:val="SemEspaamentoCarter"/>
    <w:uiPriority w:val="1"/>
    <w:qFormat/>
    <w:rPr>
      <w:sz w:val="22"/>
      <w:szCs w:val="22"/>
      <w:lang w:eastAsia="en-US"/>
    </w:rPr>
  </w:style>
  <w:style w:type="character" w:customStyle="1" w:styleId="Titulo1Carter">
    <w:name w:val="Titulo1 Caráter"/>
    <w:basedOn w:val="Ttulo1Carter"/>
    <w:link w:val="Titulo1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Pr>
      <w:rFonts w:ascii="GothamRounded-Book" w:hAnsi="GothamRounded-Book" w:cs="GothamRounded-Book"/>
      <w:caps/>
      <w:color w:val="939597"/>
      <w:sz w:val="24"/>
      <w:szCs w:val="24"/>
    </w:rPr>
  </w:style>
  <w:style w:type="paragraph" w:customStyle="1" w:styleId="Titulo3">
    <w:name w:val="Titulo3"/>
    <w:basedOn w:val="SemEspaamento"/>
    <w:link w:val="Titulo3Carter"/>
    <w:qFormat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</w:style>
  <w:style w:type="character" w:customStyle="1" w:styleId="Titulo3Carter">
    <w:name w:val="Titulo3 Caráter"/>
    <w:basedOn w:val="SemEspaamentoCarter"/>
    <w:link w:val="Titulo3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  <w:style w:type="paragraph" w:customStyle="1" w:styleId="Reviso1">
    <w:name w:val="Revisão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0A43-F77B-4ACC-8BB2-EE63D541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Castelo Branco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 Varandas</dc:creator>
  <cp:lastModifiedBy>Sandra Pio</cp:lastModifiedBy>
  <cp:revision>2</cp:revision>
  <cp:lastPrinted>2018-05-17T17:06:00Z</cp:lastPrinted>
  <dcterms:created xsi:type="dcterms:W3CDTF">2026-01-21T10:07:00Z</dcterms:created>
  <dcterms:modified xsi:type="dcterms:W3CDTF">2026-01-21T10:07:00Z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61D47216A0DF490081C4599B242F5CDA_13</vt:lpwstr>
  </property>
</Properties>
</file>